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D2F1" w14:textId="3C8B3AFA" w:rsidR="00E21E8E" w:rsidRPr="006569C6" w:rsidRDefault="0029430A" w:rsidP="006569C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S</w:t>
      </w:r>
      <w:r w:rsidR="00E21E8E" w:rsidRPr="006569C6">
        <w:rPr>
          <w:rFonts w:ascii="Arial" w:hAnsi="Arial" w:cs="Arial"/>
          <w:b/>
          <w:sz w:val="40"/>
          <w:szCs w:val="40"/>
          <w:lang w:val="en-GB"/>
        </w:rPr>
        <w:t>pecial Session Proposal Template</w:t>
      </w:r>
    </w:p>
    <w:p w14:paraId="203528F7" w14:textId="2699660A" w:rsidR="00E21E8E" w:rsidRPr="006569C6" w:rsidRDefault="005137E5" w:rsidP="00E21E8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Deadline: September 30, 2017</w:t>
      </w:r>
    </w:p>
    <w:p w14:paraId="0B0BE63A" w14:textId="4E66A7F4" w:rsidR="0029430A" w:rsidRPr="0029430A" w:rsidRDefault="00E21E8E" w:rsidP="0029430A">
      <w:pPr>
        <w:jc w:val="both"/>
        <w:rPr>
          <w:rFonts w:ascii="Arial" w:hAnsi="Arial" w:cs="Arial"/>
        </w:rPr>
      </w:pPr>
      <w:r w:rsidRPr="0029430A">
        <w:rPr>
          <w:rFonts w:ascii="Arial" w:hAnsi="Arial" w:cs="Arial"/>
          <w:lang w:val="en-GB"/>
        </w:rPr>
        <w:t>This document is a template for all the information relevant to a speci</w:t>
      </w:r>
      <w:r w:rsidR="005137E5" w:rsidRPr="0029430A">
        <w:rPr>
          <w:rFonts w:ascii="Arial" w:hAnsi="Arial" w:cs="Arial"/>
          <w:lang w:val="en-GB"/>
        </w:rPr>
        <w:t>al session proposal for BHI 2018</w:t>
      </w:r>
      <w:r w:rsidRPr="0029430A">
        <w:rPr>
          <w:rFonts w:ascii="Arial" w:hAnsi="Arial" w:cs="Arial"/>
          <w:lang w:val="en-GB"/>
        </w:rPr>
        <w:t xml:space="preserve">. </w:t>
      </w:r>
      <w:r w:rsidR="0029430A" w:rsidRPr="0029430A">
        <w:rPr>
          <w:rFonts w:ascii="Arial" w:hAnsi="Arial" w:cs="Arial"/>
        </w:rPr>
        <w:t>S</w:t>
      </w:r>
      <w:r w:rsidRPr="0029430A">
        <w:rPr>
          <w:rFonts w:ascii="Arial" w:hAnsi="Arial" w:cs="Arial"/>
        </w:rPr>
        <w:t>pecial sessions will feat</w:t>
      </w:r>
      <w:r w:rsidR="0029430A" w:rsidRPr="0029430A">
        <w:rPr>
          <w:rFonts w:ascii="Arial" w:hAnsi="Arial" w:cs="Arial"/>
        </w:rPr>
        <w:t xml:space="preserve">ure invited talks </w:t>
      </w:r>
      <w:r w:rsidRPr="0029430A">
        <w:rPr>
          <w:rFonts w:ascii="Arial" w:hAnsi="Arial" w:cs="Arial"/>
        </w:rPr>
        <w:t xml:space="preserve">from leading researchers covering recent trends on a specialized topic in multi-disciplinary and cross-disciplinary areas of </w:t>
      </w:r>
      <w:r w:rsidR="0056177A">
        <w:rPr>
          <w:rFonts w:ascii="Arial" w:hAnsi="Arial" w:cs="Arial"/>
          <w:bCs/>
          <w:color w:val="000000"/>
        </w:rPr>
        <w:t>Bioinformatics, Imaging Informatics, Sensor Informatics, Clinical Informatics,</w:t>
      </w:r>
      <w:r w:rsidR="0029430A" w:rsidRPr="0029430A">
        <w:rPr>
          <w:rFonts w:ascii="Arial" w:hAnsi="Arial" w:cs="Arial"/>
          <w:bCs/>
          <w:color w:val="000000"/>
        </w:rPr>
        <w:t xml:space="preserve"> and Public Health Informatics</w:t>
      </w:r>
      <w:r w:rsidRPr="0029430A">
        <w:rPr>
          <w:rFonts w:ascii="Arial" w:hAnsi="Arial" w:cs="Arial"/>
        </w:rPr>
        <w:t>.</w:t>
      </w:r>
      <w:r w:rsidR="006569C6">
        <w:rPr>
          <w:rFonts w:ascii="Arial" w:hAnsi="Arial" w:cs="Arial"/>
        </w:rPr>
        <w:t xml:space="preserve"> </w:t>
      </w:r>
      <w:r w:rsidRPr="006569C6">
        <w:rPr>
          <w:rFonts w:ascii="Arial" w:hAnsi="Arial" w:cs="Arial"/>
        </w:rPr>
        <w:t xml:space="preserve">Non-technical talks on topics such as research funding, entrepreneurship, or technology transfer may also be included. </w:t>
      </w:r>
      <w:r w:rsidR="0029430A">
        <w:rPr>
          <w:rFonts w:ascii="Arial" w:hAnsi="Arial" w:cs="Arial"/>
        </w:rPr>
        <w:t>S</w:t>
      </w:r>
      <w:r w:rsidRPr="006569C6">
        <w:rPr>
          <w:rFonts w:ascii="Arial" w:hAnsi="Arial" w:cs="Arial"/>
        </w:rPr>
        <w:t xml:space="preserve">pecial sessions will be scheduled under a Conference Theme and Track with 90 minute time slots during the conference. A typical </w:t>
      </w:r>
      <w:r w:rsidR="00DC5E82">
        <w:rPr>
          <w:rFonts w:ascii="Arial" w:hAnsi="Arial" w:cs="Arial"/>
        </w:rPr>
        <w:t>special</w:t>
      </w:r>
      <w:r w:rsidRPr="006569C6">
        <w:rPr>
          <w:rFonts w:ascii="Arial" w:hAnsi="Arial" w:cs="Arial"/>
        </w:rPr>
        <w:t xml:space="preserve"> session should consist of 6 invited tal</w:t>
      </w:r>
      <w:r w:rsidR="00FC20D3">
        <w:rPr>
          <w:rFonts w:ascii="Arial" w:hAnsi="Arial" w:cs="Arial"/>
        </w:rPr>
        <w:t>k</w:t>
      </w:r>
      <w:r w:rsidRPr="006569C6">
        <w:rPr>
          <w:rFonts w:ascii="Arial" w:hAnsi="Arial" w:cs="Arial"/>
        </w:rPr>
        <w:t>s</w:t>
      </w:r>
      <w:r w:rsidR="0056177A">
        <w:rPr>
          <w:rFonts w:ascii="Arial" w:hAnsi="Arial" w:cs="Arial"/>
        </w:rPr>
        <w:t>, each with a 12-minite oral presentation slot, followed by panel-type discussion on all the presented papers at the end of the session.</w:t>
      </w:r>
    </w:p>
    <w:p w14:paraId="5A2DAE6E" w14:textId="2000AD4F" w:rsidR="00575CCB" w:rsidRPr="00575CCB" w:rsidRDefault="00E21E8E" w:rsidP="00575CCB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The </w:t>
      </w:r>
      <w:r w:rsidRPr="00575CCB">
        <w:rPr>
          <w:rFonts w:ascii="Arial" w:hAnsi="Arial" w:cs="Arial"/>
          <w:lang w:val="en-GB"/>
        </w:rPr>
        <w:t xml:space="preserve">following </w:t>
      </w:r>
      <w:r w:rsidRPr="00A85880">
        <w:rPr>
          <w:rFonts w:ascii="Arial" w:hAnsi="Arial" w:cs="Arial"/>
          <w:lang w:val="en-GB"/>
        </w:rPr>
        <w:t>template</w:t>
      </w:r>
      <w:r w:rsidRPr="00575CCB">
        <w:rPr>
          <w:rFonts w:ascii="Arial" w:hAnsi="Arial" w:cs="Arial"/>
          <w:lang w:val="en-GB"/>
        </w:rPr>
        <w:t xml:space="preserve"> should be filled and </w:t>
      </w:r>
      <w:r w:rsidR="00575CCB" w:rsidRPr="00FC20D3">
        <w:rPr>
          <w:rFonts w:ascii="Arial" w:hAnsi="Arial" w:cs="Arial"/>
          <w:b/>
        </w:rPr>
        <w:t>submitted</w:t>
      </w:r>
      <w:r w:rsidR="00575CCB" w:rsidRPr="00575CCB">
        <w:rPr>
          <w:rFonts w:ascii="Arial" w:hAnsi="Arial" w:cs="Arial"/>
        </w:rPr>
        <w:t xml:space="preserve"> by September 30 through </w:t>
      </w:r>
      <w:r w:rsidR="00FC20D3">
        <w:rPr>
          <w:rFonts w:ascii="Arial" w:hAnsi="Arial" w:cs="Arial"/>
        </w:rPr>
        <w:t xml:space="preserve">the </w:t>
      </w:r>
      <w:proofErr w:type="spellStart"/>
      <w:r w:rsidR="00A85880" w:rsidRPr="00A85880">
        <w:rPr>
          <w:rFonts w:ascii="Arial" w:hAnsi="Arial" w:cs="Arial"/>
        </w:rPr>
        <w:t>Papercept</w:t>
      </w:r>
      <w:proofErr w:type="spellEnd"/>
      <w:r w:rsidR="00A85880" w:rsidRPr="00A85880">
        <w:rPr>
          <w:rFonts w:ascii="Arial" w:hAnsi="Arial" w:cs="Arial"/>
        </w:rPr>
        <w:t xml:space="preserve"> </w:t>
      </w:r>
      <w:r w:rsidR="00FC20D3">
        <w:rPr>
          <w:rFonts w:ascii="Arial" w:hAnsi="Arial" w:cs="Arial"/>
        </w:rPr>
        <w:t>management system</w:t>
      </w:r>
      <w:r w:rsidR="007D6729">
        <w:rPr>
          <w:rFonts w:ascii="Arial" w:hAnsi="Arial" w:cs="Arial"/>
        </w:rPr>
        <w:t xml:space="preserve"> </w:t>
      </w:r>
      <w:r w:rsidR="007D6729" w:rsidRPr="00A85880">
        <w:rPr>
          <w:rFonts w:ascii="Arial" w:hAnsi="Arial" w:cs="Arial"/>
        </w:rPr>
        <w:t>(</w:t>
      </w:r>
      <w:r w:rsidR="007D6729" w:rsidRPr="007D6729">
        <w:rPr>
          <w:rFonts w:ascii="Arial" w:hAnsi="Arial" w:cs="Arial"/>
          <w:b/>
        </w:rPr>
        <w:t>embs.papercept.net</w:t>
      </w:r>
      <w:r w:rsidR="007D6729" w:rsidRPr="00A85880">
        <w:rPr>
          <w:rFonts w:ascii="Arial" w:hAnsi="Arial" w:cs="Arial"/>
        </w:rPr>
        <w:t>)</w:t>
      </w:r>
      <w:r w:rsidR="00575CCB" w:rsidRPr="00575CCB">
        <w:rPr>
          <w:rFonts w:ascii="Arial" w:hAnsi="Arial" w:cs="Arial"/>
        </w:rPr>
        <w:t>, selecting the option “</w:t>
      </w:r>
      <w:r w:rsidR="00575CCB" w:rsidRPr="00575CCB">
        <w:rPr>
          <w:rFonts w:ascii="Arial" w:hAnsi="Arial" w:cs="Arial"/>
          <w:i/>
        </w:rPr>
        <w:t>Submit a contribution to BHI 2018</w:t>
      </w:r>
      <w:r w:rsidR="00575CCB" w:rsidRPr="00575CCB">
        <w:rPr>
          <w:rFonts w:ascii="Arial" w:hAnsi="Arial" w:cs="Arial"/>
        </w:rPr>
        <w:t>” and then in the Type of Submission “</w:t>
      </w:r>
      <w:r w:rsidR="00575CCB" w:rsidRPr="00575CCB">
        <w:rPr>
          <w:rFonts w:ascii="Arial" w:hAnsi="Arial" w:cs="Arial"/>
          <w:i/>
        </w:rPr>
        <w:t>Special Session Proposal”</w:t>
      </w:r>
      <w:r w:rsidR="00575CCB" w:rsidRPr="00575CCB">
        <w:rPr>
          <w:rFonts w:ascii="Arial" w:hAnsi="Arial" w:cs="Arial"/>
        </w:rPr>
        <w:t>. The system will then guide you to submit your proposal.</w:t>
      </w:r>
    </w:p>
    <w:p w14:paraId="70E25E1C" w14:textId="65B464C2" w:rsidR="00225130" w:rsidRPr="00575CCB" w:rsidRDefault="00225130" w:rsidP="0029430A">
      <w:pPr>
        <w:jc w:val="both"/>
        <w:rPr>
          <w:rFonts w:ascii="Arial" w:hAnsi="Arial" w:cs="Arial"/>
        </w:rPr>
      </w:pPr>
    </w:p>
    <w:p w14:paraId="748B8073" w14:textId="77777777" w:rsidR="00E21E8E" w:rsidRPr="006569C6" w:rsidRDefault="00E21E8E" w:rsidP="006569C6">
      <w:pPr>
        <w:spacing w:before="240" w:after="0" w:line="240" w:lineRule="auto"/>
        <w:rPr>
          <w:rFonts w:ascii="Arial" w:hAnsi="Arial" w:cs="Arial"/>
          <w:b/>
        </w:rPr>
      </w:pPr>
      <w:r w:rsidRPr="006569C6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7E4877">
        <w:rPr>
          <w:rFonts w:ascii="Arial" w:hAnsi="Arial" w:cs="Arial"/>
          <w:b/>
          <w:lang w:val="en-GB"/>
        </w:rPr>
        <w:t>.</w:t>
      </w:r>
    </w:p>
    <w:p w14:paraId="26CBAB0C" w14:textId="7749746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7BCC9B91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E6DBB28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2B1D888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4F654C00" w14:textId="77777777" w:rsidTr="004B4F22">
        <w:tc>
          <w:tcPr>
            <w:tcW w:w="4613" w:type="dxa"/>
          </w:tcPr>
          <w:p w14:paraId="7378F26D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452" w:type="dxa"/>
          </w:tcPr>
          <w:p w14:paraId="01F92DF9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7C216BB9" w14:textId="5803DE7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Affiliation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1C51F19A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292E933E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7AD36EE3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C08A42F" w14:textId="77777777" w:rsidTr="004B4F22">
        <w:tc>
          <w:tcPr>
            <w:tcW w:w="4613" w:type="dxa"/>
          </w:tcPr>
          <w:p w14:paraId="0EAE7398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55954F1B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F960F" w14:textId="277AAB64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Email</w:t>
      </w:r>
      <w:r w:rsidR="007E4877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2D45470C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97CA85F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E542611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0C745D13" w14:textId="77777777" w:rsidTr="004B4F22">
        <w:tc>
          <w:tcPr>
            <w:tcW w:w="4613" w:type="dxa"/>
          </w:tcPr>
          <w:p w14:paraId="55C36E5A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456D481D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72361E4" w14:textId="11DAD0BA" w:rsidR="00E21E8E" w:rsidRPr="006569C6" w:rsidRDefault="00E21E8E" w:rsidP="006569C6">
      <w:pPr>
        <w:pStyle w:val="ListParagraph"/>
        <w:numPr>
          <w:ilvl w:val="0"/>
          <w:numId w:val="1"/>
        </w:numPr>
        <w:spacing w:before="240" w:after="0" w:line="360" w:lineRule="auto"/>
        <w:ind w:right="36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CV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</w:t>
      </w:r>
      <w:r w:rsidR="006569C6">
        <w:rPr>
          <w:rFonts w:ascii="Arial" w:hAnsi="Arial" w:cs="Arial"/>
          <w:b/>
          <w:u w:val="single"/>
          <w:lang w:val="en-GB"/>
        </w:rPr>
        <w:t xml:space="preserve">up to </w:t>
      </w:r>
      <w:r w:rsidRPr="006569C6">
        <w:rPr>
          <w:rFonts w:ascii="Arial" w:hAnsi="Arial" w:cs="Arial"/>
          <w:b/>
          <w:u w:val="single"/>
          <w:lang w:val="en-GB"/>
        </w:rPr>
        <w:t>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10"/>
      </w:tblGrid>
      <w:tr w:rsidR="00E21E8E" w:rsidRPr="007E4877" w14:paraId="064D005C" w14:textId="77777777" w:rsidTr="00AF6808">
        <w:tc>
          <w:tcPr>
            <w:tcW w:w="4613" w:type="dxa"/>
            <w:shd w:val="clear" w:color="auto" w:fill="D9D9D9" w:themeFill="background1" w:themeFillShade="D9"/>
          </w:tcPr>
          <w:p w14:paraId="536F4650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946C6" w14:textId="77777777" w:rsidR="00E21E8E" w:rsidRPr="006569C6" w:rsidRDefault="00E21E8E" w:rsidP="006B317A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3D9F267" w14:textId="77777777" w:rsidTr="00AF6808">
        <w:tc>
          <w:tcPr>
            <w:tcW w:w="4613" w:type="dxa"/>
          </w:tcPr>
          <w:p w14:paraId="53138896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10" w:type="dxa"/>
          </w:tcPr>
          <w:p w14:paraId="2F6BC10E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B353BB9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Session Title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EC44369" w14:textId="77777777" w:rsidTr="00AF6808">
        <w:tc>
          <w:tcPr>
            <w:tcW w:w="9023" w:type="dxa"/>
          </w:tcPr>
          <w:p w14:paraId="74410E08" w14:textId="77777777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A5B12B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Motivation and Context (up to 10 lines)</w:t>
      </w:r>
    </w:p>
    <w:p w14:paraId="22EB101E" w14:textId="451C44BF" w:rsidR="00E21E8E" w:rsidRPr="006569C6" w:rsidRDefault="00E21E8E" w:rsidP="006569C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explain why you think that the proposed topic is </w:t>
      </w:r>
      <w:r w:rsidR="006569C6">
        <w:rPr>
          <w:rFonts w:ascii="Arial" w:hAnsi="Arial" w:cs="Arial"/>
          <w:lang w:val="en-GB"/>
        </w:rPr>
        <w:t>suitable</w:t>
      </w:r>
      <w:r w:rsidRPr="006569C6">
        <w:rPr>
          <w:rFonts w:ascii="Arial" w:hAnsi="Arial" w:cs="Arial"/>
          <w:lang w:val="en-GB"/>
        </w:rPr>
        <w:t xml:space="preserve"> for a special session at BHI 201</w:t>
      </w:r>
      <w:r w:rsidR="0044375A">
        <w:rPr>
          <w:rFonts w:ascii="Arial" w:hAnsi="Arial" w:cs="Arial"/>
          <w:lang w:val="en-GB"/>
        </w:rPr>
        <w:t>8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63510C9B" w14:textId="77777777" w:rsidTr="00AF6808">
        <w:trPr>
          <w:trHeight w:val="70"/>
        </w:trPr>
        <w:tc>
          <w:tcPr>
            <w:tcW w:w="9023" w:type="dxa"/>
          </w:tcPr>
          <w:p w14:paraId="2ED60380" w14:textId="34FA240D" w:rsidR="00E21E8E" w:rsidRPr="006569C6" w:rsidRDefault="00E21E8E" w:rsidP="006B317A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2BE85F1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Conference Theme &amp; Track</w:t>
      </w:r>
    </w:p>
    <w:p w14:paraId="32252121" w14:textId="77777777" w:rsidR="00E21E8E" w:rsidRPr="006569C6" w:rsidRDefault="00E21E8E" w:rsidP="00E21E8E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0"/>
      </w:tblGrid>
      <w:tr w:rsidR="00E21E8E" w:rsidRPr="007E4877" w14:paraId="7A0778AE" w14:textId="77777777" w:rsidTr="00AF6808">
        <w:tc>
          <w:tcPr>
            <w:tcW w:w="9000" w:type="dxa"/>
          </w:tcPr>
          <w:p w14:paraId="5574B9C4" w14:textId="77777777" w:rsidR="00E21E8E" w:rsidRPr="006569C6" w:rsidRDefault="00E21E8E" w:rsidP="006569C6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BAD9B4F" w14:textId="2BA5842A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Papers </w:t>
      </w:r>
    </w:p>
    <w:p w14:paraId="1E2BCEFD" w14:textId="77777777" w:rsidR="00E21E8E" w:rsidRPr="006569C6" w:rsidRDefault="00E21E8E" w:rsidP="00E21E8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make a preliminary suggestion of authors and tentative paper titles. </w:t>
      </w:r>
    </w:p>
    <w:tbl>
      <w:tblPr>
        <w:tblStyle w:val="TableGrid"/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6"/>
        <w:gridCol w:w="5373"/>
      </w:tblGrid>
      <w:tr w:rsidR="00E21E8E" w:rsidRPr="007E4877" w14:paraId="552F4D40" w14:textId="77777777" w:rsidTr="00AF6808">
        <w:trPr>
          <w:trHeight w:val="45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1B0769C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Author(s)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9C30914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Affiliation, Country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0A4005E8" w14:textId="77777777" w:rsidR="00E21E8E" w:rsidRPr="006569C6" w:rsidRDefault="00E21E8E" w:rsidP="006B317A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Tentative paper title</w:t>
            </w:r>
          </w:p>
        </w:tc>
      </w:tr>
      <w:tr w:rsidR="00E21E8E" w:rsidRPr="007E4877" w14:paraId="69273D38" w14:textId="77777777" w:rsidTr="00AF6808">
        <w:trPr>
          <w:trHeight w:val="454"/>
        </w:trPr>
        <w:tc>
          <w:tcPr>
            <w:tcW w:w="1811" w:type="dxa"/>
          </w:tcPr>
          <w:p w14:paraId="12B38464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0BEAB8A3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46BA038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6563124D" w14:textId="77777777" w:rsidTr="00AF6808">
        <w:trPr>
          <w:trHeight w:val="454"/>
        </w:trPr>
        <w:tc>
          <w:tcPr>
            <w:tcW w:w="1811" w:type="dxa"/>
          </w:tcPr>
          <w:p w14:paraId="216476FF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2635CC76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8F18AB4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2BBFC3E" w14:textId="77777777" w:rsidTr="00AF6808">
        <w:trPr>
          <w:trHeight w:val="454"/>
        </w:trPr>
        <w:tc>
          <w:tcPr>
            <w:tcW w:w="1811" w:type="dxa"/>
          </w:tcPr>
          <w:p w14:paraId="24C1F80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16" w:type="dxa"/>
          </w:tcPr>
          <w:p w14:paraId="405404A5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243165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4E8FBD03" w14:textId="77777777" w:rsidTr="00AF6808">
        <w:trPr>
          <w:trHeight w:val="454"/>
        </w:trPr>
        <w:tc>
          <w:tcPr>
            <w:tcW w:w="1811" w:type="dxa"/>
          </w:tcPr>
          <w:p w14:paraId="50C88FB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93D69D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0412569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highlight w:val="yellow"/>
                <w:lang w:val="en-GB"/>
              </w:rPr>
            </w:pPr>
          </w:p>
        </w:tc>
      </w:tr>
      <w:tr w:rsidR="00E21E8E" w:rsidRPr="007E4877" w14:paraId="25A6954E" w14:textId="77777777" w:rsidTr="00AF6808">
        <w:trPr>
          <w:trHeight w:val="454"/>
        </w:trPr>
        <w:tc>
          <w:tcPr>
            <w:tcW w:w="1811" w:type="dxa"/>
          </w:tcPr>
          <w:p w14:paraId="7B52E8BD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36B793E5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3BB18E22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  <w:tr w:rsidR="00E21E8E" w:rsidRPr="007E4877" w14:paraId="1CA88648" w14:textId="77777777" w:rsidTr="00AF6808">
        <w:trPr>
          <w:trHeight w:val="454"/>
        </w:trPr>
        <w:tc>
          <w:tcPr>
            <w:tcW w:w="1811" w:type="dxa"/>
          </w:tcPr>
          <w:p w14:paraId="02BA9AD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</w:tcPr>
          <w:p w14:paraId="4BD30B36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A62000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</w:tbl>
    <w:p w14:paraId="08343B5F" w14:textId="4277297A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Expected </w:t>
      </w:r>
      <w:r w:rsidR="007E4877">
        <w:rPr>
          <w:rFonts w:ascii="Arial" w:hAnsi="Arial" w:cs="Arial"/>
          <w:b/>
          <w:u w:val="single"/>
          <w:lang w:val="en-GB"/>
        </w:rPr>
        <w:t>N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umber </w:t>
      </w:r>
      <w:r w:rsidRPr="006569C6">
        <w:rPr>
          <w:rFonts w:ascii="Arial" w:hAnsi="Arial" w:cs="Arial"/>
          <w:b/>
          <w:u w:val="single"/>
          <w:lang w:val="en-GB"/>
        </w:rPr>
        <w:t xml:space="preserve">of </w:t>
      </w:r>
      <w:r w:rsidR="007E4877">
        <w:rPr>
          <w:rFonts w:ascii="Arial" w:hAnsi="Arial" w:cs="Arial"/>
          <w:b/>
          <w:u w:val="single"/>
          <w:lang w:val="en-GB"/>
        </w:rPr>
        <w:t>A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8A2461B" w14:textId="77777777" w:rsidTr="00AF6808">
        <w:tc>
          <w:tcPr>
            <w:tcW w:w="9023" w:type="dxa"/>
          </w:tcPr>
          <w:p w14:paraId="56D65C5D" w14:textId="77777777" w:rsidR="00E21E8E" w:rsidRPr="006569C6" w:rsidRDefault="00E21E8E" w:rsidP="006569C6">
            <w:pPr>
              <w:pStyle w:val="ListParagraph"/>
              <w:spacing w:before="240" w:after="0" w:line="240" w:lineRule="auto"/>
              <w:ind w:left="0" w:right="-162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5AAC798" w14:textId="5EFB618E" w:rsidR="007E4877" w:rsidRDefault="007E4877">
      <w:pPr>
        <w:spacing w:after="160" w:line="259" w:lineRule="auto"/>
        <w:rPr>
          <w:rFonts w:ascii="Arial" w:hAnsi="Arial" w:cs="Arial"/>
          <w:b/>
          <w:u w:val="single"/>
          <w:lang w:val="en-GB"/>
        </w:rPr>
      </w:pPr>
    </w:p>
    <w:p w14:paraId="73B7F413" w14:textId="53A188CF" w:rsidR="00E21E8E" w:rsidRPr="006569C6" w:rsidRDefault="00E21E8E" w:rsidP="006569C6">
      <w:pPr>
        <w:keepNext/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List of </w:t>
      </w:r>
      <w:r w:rsidR="007E4877">
        <w:rPr>
          <w:rFonts w:ascii="Arial" w:hAnsi="Arial" w:cs="Arial"/>
          <w:b/>
          <w:u w:val="single"/>
          <w:lang w:val="en-GB"/>
        </w:rPr>
        <w:t>P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otential </w:t>
      </w:r>
      <w:r w:rsidR="007E4877">
        <w:rPr>
          <w:rFonts w:ascii="Arial" w:hAnsi="Arial" w:cs="Arial"/>
          <w:b/>
          <w:u w:val="single"/>
          <w:lang w:val="en-GB"/>
        </w:rPr>
        <w:t>R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eviewers </w:t>
      </w:r>
    </w:p>
    <w:p w14:paraId="731B5F48" w14:textId="77777777" w:rsidR="00E21E8E" w:rsidRPr="006569C6" w:rsidRDefault="00E21E8E" w:rsidP="00E21E8E">
      <w:pPr>
        <w:spacing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provide a list of potential reviewers; at least as many as the number of papers but preferably more.</w:t>
      </w:r>
    </w:p>
    <w:p w14:paraId="7C233A06" w14:textId="77777777" w:rsidR="007E4877" w:rsidRPr="006569C6" w:rsidRDefault="007E4877" w:rsidP="00E21E8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21"/>
        <w:gridCol w:w="3069"/>
      </w:tblGrid>
      <w:tr w:rsidR="00E21E8E" w:rsidRPr="007E4877" w14:paraId="6A430791" w14:textId="77777777" w:rsidTr="00AF6808">
        <w:trPr>
          <w:trHeight w:val="45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E75F588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Name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3E595E43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E-mail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058213EC" w14:textId="77777777" w:rsidR="00E21E8E" w:rsidRPr="006569C6" w:rsidRDefault="00E21E8E" w:rsidP="006569C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Affiliation, Country</w:t>
            </w:r>
          </w:p>
        </w:tc>
      </w:tr>
      <w:tr w:rsidR="00E21E8E" w:rsidRPr="007E4877" w14:paraId="536B236D" w14:textId="77777777" w:rsidTr="00AF6808">
        <w:trPr>
          <w:trHeight w:val="454"/>
        </w:trPr>
        <w:tc>
          <w:tcPr>
            <w:tcW w:w="2628" w:type="dxa"/>
          </w:tcPr>
          <w:p w14:paraId="288646C7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25618DC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C047E3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AC072F2" w14:textId="77777777" w:rsidTr="00AF6808">
        <w:trPr>
          <w:trHeight w:val="454"/>
        </w:trPr>
        <w:tc>
          <w:tcPr>
            <w:tcW w:w="2628" w:type="dxa"/>
          </w:tcPr>
          <w:p w14:paraId="503AFAD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01B5053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1894AD13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790D8DEC" w14:textId="77777777" w:rsidTr="00AF6808">
        <w:trPr>
          <w:trHeight w:val="454"/>
        </w:trPr>
        <w:tc>
          <w:tcPr>
            <w:tcW w:w="2628" w:type="dxa"/>
          </w:tcPr>
          <w:p w14:paraId="64066B8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6557198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97BAFA1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2E550B03" w14:textId="77777777" w:rsidTr="00AF6808">
        <w:trPr>
          <w:trHeight w:val="454"/>
        </w:trPr>
        <w:tc>
          <w:tcPr>
            <w:tcW w:w="2628" w:type="dxa"/>
          </w:tcPr>
          <w:p w14:paraId="180AA028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6AAED71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07EDF9B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061434F3" w14:textId="77777777" w:rsidTr="00AF6808">
        <w:trPr>
          <w:trHeight w:val="454"/>
        </w:trPr>
        <w:tc>
          <w:tcPr>
            <w:tcW w:w="2628" w:type="dxa"/>
          </w:tcPr>
          <w:p w14:paraId="0F94336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385C56C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DF39E7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21E8E" w:rsidRPr="007E4877" w14:paraId="1BCF4848" w14:textId="77777777" w:rsidTr="00AF6808">
        <w:trPr>
          <w:trHeight w:val="454"/>
        </w:trPr>
        <w:tc>
          <w:tcPr>
            <w:tcW w:w="2628" w:type="dxa"/>
          </w:tcPr>
          <w:p w14:paraId="503FF46A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09071CE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006AC9E0" w14:textId="77777777" w:rsidR="00E21E8E" w:rsidRPr="006569C6" w:rsidRDefault="00E21E8E" w:rsidP="006B317A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4FAD6D7" w14:textId="024ED310" w:rsidR="006569C6" w:rsidRDefault="006569C6">
      <w:pPr>
        <w:rPr>
          <w:rFonts w:ascii="Arial" w:hAnsi="Arial" w:cs="Arial"/>
          <w:lang w:val="en-GB"/>
        </w:rPr>
      </w:pPr>
    </w:p>
    <w:p w14:paraId="2610A4CA" w14:textId="2DBAF57D" w:rsidR="00E21E8E" w:rsidRPr="00FC20D3" w:rsidRDefault="00FC20D3" w:rsidP="00FC20D3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</w:t>
      </w:r>
      <w:r w:rsidR="00E21E8E" w:rsidRPr="006569C6">
        <w:rPr>
          <w:rFonts w:ascii="Arial" w:hAnsi="Arial" w:cs="Arial"/>
          <w:b/>
          <w:sz w:val="40"/>
          <w:szCs w:val="40"/>
          <w:lang w:val="en-GB"/>
        </w:rPr>
        <w:t>Guidelines for Special Sessions</w:t>
      </w:r>
    </w:p>
    <w:p w14:paraId="678E9313" w14:textId="7623606E" w:rsidR="00E21E8E" w:rsidRPr="006569C6" w:rsidRDefault="00E21E8E" w:rsidP="00E21E8E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569C6">
        <w:rPr>
          <w:rFonts w:ascii="Arial" w:hAnsi="Arial" w:cs="Arial"/>
          <w:b/>
          <w:lang w:val="en-GB"/>
        </w:rPr>
        <w:t xml:space="preserve">Rules for </w:t>
      </w:r>
      <w:r w:rsidR="004B4F22">
        <w:rPr>
          <w:rFonts w:ascii="Arial" w:hAnsi="Arial" w:cs="Arial"/>
          <w:b/>
          <w:lang w:val="en-GB"/>
        </w:rPr>
        <w:t>O</w:t>
      </w:r>
      <w:r w:rsidRPr="006569C6">
        <w:rPr>
          <w:rFonts w:ascii="Arial" w:hAnsi="Arial" w:cs="Arial"/>
          <w:b/>
          <w:lang w:val="en-GB"/>
        </w:rPr>
        <w:t>rganizers</w:t>
      </w:r>
    </w:p>
    <w:p w14:paraId="75B759E3" w14:textId="7EE6CF43" w:rsidR="00575CCB" w:rsidRPr="00575CCB" w:rsidRDefault="00E21E8E" w:rsidP="00575CCB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The proposal must be submitted using the </w:t>
      </w:r>
      <w:r w:rsidRPr="005D4376">
        <w:rPr>
          <w:rFonts w:ascii="Arial" w:hAnsi="Arial" w:cs="Arial"/>
          <w:lang w:val="en-GB"/>
        </w:rPr>
        <w:t xml:space="preserve">template </w:t>
      </w:r>
      <w:r w:rsidR="007E4877" w:rsidRPr="005D4376">
        <w:rPr>
          <w:rFonts w:ascii="Arial" w:hAnsi="Arial" w:cs="Arial"/>
          <w:lang w:val="en-GB"/>
        </w:rPr>
        <w:t>t</w:t>
      </w:r>
      <w:r w:rsidR="007E4877" w:rsidRPr="006569C6">
        <w:rPr>
          <w:rFonts w:ascii="Arial" w:hAnsi="Arial" w:cs="Arial"/>
          <w:lang w:val="en-GB"/>
        </w:rPr>
        <w:t xml:space="preserve">hat </w:t>
      </w:r>
      <w:r w:rsidRPr="006569C6">
        <w:rPr>
          <w:rFonts w:ascii="Arial" w:hAnsi="Arial" w:cs="Arial"/>
          <w:lang w:val="en-GB"/>
        </w:rPr>
        <w:t xml:space="preserve">includes a </w:t>
      </w:r>
      <w:r w:rsidRPr="00575CCB">
        <w:rPr>
          <w:rFonts w:ascii="Arial" w:hAnsi="Arial" w:cs="Arial"/>
          <w:lang w:val="en-GB"/>
        </w:rPr>
        <w:t xml:space="preserve">mandatory provisional list of authors, </w:t>
      </w:r>
      <w:r w:rsidRPr="00575CCB">
        <w:rPr>
          <w:rFonts w:ascii="Arial" w:hAnsi="Arial" w:cs="Arial"/>
          <w:b/>
          <w:lang w:val="en-GB"/>
        </w:rPr>
        <w:t>no later than the deadline (</w:t>
      </w:r>
      <w:r w:rsidR="0044375A" w:rsidRPr="00575CCB">
        <w:rPr>
          <w:rFonts w:ascii="Arial" w:hAnsi="Arial" w:cs="Arial"/>
          <w:b/>
          <w:lang w:val="en-GB"/>
        </w:rPr>
        <w:t>September 30, 2017</w:t>
      </w:r>
      <w:r w:rsidRPr="00575CCB">
        <w:rPr>
          <w:rFonts w:ascii="Arial" w:hAnsi="Arial" w:cs="Arial"/>
          <w:b/>
          <w:lang w:val="en-GB"/>
        </w:rPr>
        <w:t>)</w:t>
      </w:r>
      <w:r w:rsidRPr="00575CCB">
        <w:rPr>
          <w:rFonts w:ascii="Arial" w:hAnsi="Arial" w:cs="Arial"/>
          <w:lang w:val="en-GB"/>
        </w:rPr>
        <w:t>.</w:t>
      </w:r>
      <w:r w:rsidR="006569C6" w:rsidRPr="00575CCB">
        <w:rPr>
          <w:rFonts w:ascii="Arial" w:hAnsi="Arial" w:cs="Arial"/>
          <w:lang w:val="en-GB"/>
        </w:rPr>
        <w:t xml:space="preserve"> </w:t>
      </w:r>
      <w:r w:rsidR="00575CCB" w:rsidRPr="00575CCB">
        <w:rPr>
          <w:rFonts w:ascii="Arial" w:hAnsi="Arial" w:cs="Arial"/>
        </w:rPr>
        <w:t>Please submit your special session propos</w:t>
      </w:r>
      <w:r w:rsidR="00FC20D3">
        <w:rPr>
          <w:rFonts w:ascii="Arial" w:hAnsi="Arial" w:cs="Arial"/>
        </w:rPr>
        <w:t xml:space="preserve">al by September 30 through the </w:t>
      </w:r>
      <w:hyperlink r:id="rId6" w:history="1">
        <w:proofErr w:type="spellStart"/>
        <w:r w:rsidR="005D4376" w:rsidRPr="005D4376">
          <w:rPr>
            <w:rStyle w:val="Hyperlink"/>
            <w:rFonts w:ascii="Arial" w:hAnsi="Arial" w:cs="Arial"/>
          </w:rPr>
          <w:t>Papercept</w:t>
        </w:r>
        <w:proofErr w:type="spellEnd"/>
        <w:r w:rsidR="005D4376" w:rsidRPr="005D4376">
          <w:rPr>
            <w:rStyle w:val="Hyperlink"/>
            <w:rFonts w:ascii="Arial" w:hAnsi="Arial" w:cs="Arial"/>
          </w:rPr>
          <w:t xml:space="preserve"> </w:t>
        </w:r>
        <w:r w:rsidR="00FC20D3" w:rsidRPr="005D4376">
          <w:rPr>
            <w:rStyle w:val="Hyperlink"/>
            <w:rFonts w:ascii="Arial" w:hAnsi="Arial" w:cs="Arial"/>
          </w:rPr>
          <w:t>management system</w:t>
        </w:r>
      </w:hyperlink>
      <w:bookmarkStart w:id="0" w:name="_GoBack"/>
      <w:bookmarkEnd w:id="0"/>
      <w:r w:rsidR="00575CCB" w:rsidRPr="00575CCB">
        <w:rPr>
          <w:rFonts w:ascii="Arial" w:hAnsi="Arial" w:cs="Arial"/>
        </w:rPr>
        <w:t>, selecting the option “</w:t>
      </w:r>
      <w:r w:rsidR="00575CCB" w:rsidRPr="00575CCB">
        <w:rPr>
          <w:rFonts w:ascii="Arial" w:hAnsi="Arial" w:cs="Arial"/>
          <w:i/>
        </w:rPr>
        <w:t>Submit a contribution to BHI 2018</w:t>
      </w:r>
      <w:r w:rsidR="00575CCB" w:rsidRPr="00575CCB">
        <w:rPr>
          <w:rFonts w:ascii="Arial" w:hAnsi="Arial" w:cs="Arial"/>
        </w:rPr>
        <w:t>” and then in the Type of Submission select “</w:t>
      </w:r>
      <w:r w:rsidR="00575CCB" w:rsidRPr="00575CCB">
        <w:rPr>
          <w:rFonts w:ascii="Arial" w:hAnsi="Arial" w:cs="Arial"/>
          <w:i/>
        </w:rPr>
        <w:t>Special Session Proposal”</w:t>
      </w:r>
      <w:r w:rsidR="00575CCB" w:rsidRPr="00575CCB">
        <w:rPr>
          <w:rFonts w:ascii="Arial" w:hAnsi="Arial" w:cs="Arial"/>
        </w:rPr>
        <w:t>. The system will th</w:t>
      </w:r>
      <w:r w:rsidR="00575CCB">
        <w:rPr>
          <w:rFonts w:ascii="Arial" w:hAnsi="Arial" w:cs="Arial"/>
        </w:rPr>
        <w:t>e</w:t>
      </w:r>
      <w:r w:rsidR="00575CCB" w:rsidRPr="00575CCB">
        <w:rPr>
          <w:rFonts w:ascii="Arial" w:hAnsi="Arial" w:cs="Arial"/>
        </w:rPr>
        <w:t>n guide you to submit your proposal.</w:t>
      </w:r>
    </w:p>
    <w:p w14:paraId="186AC232" w14:textId="777E0222" w:rsidR="0044375A" w:rsidRPr="00575CCB" w:rsidRDefault="0044375A" w:rsidP="0056177A">
      <w:pPr>
        <w:spacing w:after="0"/>
        <w:jc w:val="both"/>
        <w:rPr>
          <w:rFonts w:ascii="Arial" w:hAnsi="Arial" w:cs="Arial"/>
        </w:rPr>
      </w:pPr>
    </w:p>
    <w:p w14:paraId="5607A5EF" w14:textId="5AA825AF" w:rsidR="00E21E8E" w:rsidRPr="006569C6" w:rsidRDefault="00E21E8E" w:rsidP="006569C6">
      <w:pPr>
        <w:spacing w:before="360" w:after="60" w:line="240" w:lineRule="auto"/>
        <w:jc w:val="center"/>
        <w:rPr>
          <w:rFonts w:ascii="Arial" w:hAnsi="Arial" w:cs="Arial"/>
          <w:b/>
          <w:lang w:val="en-GB"/>
        </w:rPr>
      </w:pPr>
      <w:r w:rsidRPr="006569C6">
        <w:rPr>
          <w:rFonts w:ascii="Arial" w:hAnsi="Arial" w:cs="Arial"/>
          <w:b/>
          <w:lang w:val="en-GB"/>
        </w:rPr>
        <w:t xml:space="preserve">Selection </w:t>
      </w:r>
      <w:r w:rsidR="007E4877">
        <w:rPr>
          <w:rFonts w:ascii="Arial" w:hAnsi="Arial" w:cs="Arial"/>
          <w:b/>
          <w:lang w:val="en-GB"/>
        </w:rPr>
        <w:t>C</w:t>
      </w:r>
      <w:r w:rsidR="007E4877" w:rsidRPr="006569C6">
        <w:rPr>
          <w:rFonts w:ascii="Arial" w:hAnsi="Arial" w:cs="Arial"/>
          <w:b/>
          <w:lang w:val="en-GB"/>
        </w:rPr>
        <w:t>riteria</w:t>
      </w:r>
      <w:r w:rsidR="00DE61E7">
        <w:rPr>
          <w:rFonts w:ascii="Arial" w:hAnsi="Arial" w:cs="Arial"/>
          <w:b/>
          <w:lang w:val="en-GB"/>
        </w:rPr>
        <w:t xml:space="preserve"> for Proposals</w:t>
      </w:r>
    </w:p>
    <w:p w14:paraId="7E759DE8" w14:textId="77777777" w:rsidR="00E21E8E" w:rsidRPr="006569C6" w:rsidRDefault="00E21E8E" w:rsidP="00E21E8E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The selection process of invited special session proposals will be based on a set of criteria:</w:t>
      </w:r>
    </w:p>
    <w:p w14:paraId="0137D68E" w14:textId="4EE85D70" w:rsidR="00E21E8E" w:rsidRPr="006569C6" w:rsidRDefault="00E21E8E" w:rsidP="00D45A4A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6569C6">
        <w:rPr>
          <w:rFonts w:ascii="Arial" w:hAnsi="Arial" w:cs="Arial"/>
          <w:lang w:val="fr-FR"/>
        </w:rPr>
        <w:t>Quali</w:t>
      </w:r>
      <w:r w:rsidR="007E4877">
        <w:rPr>
          <w:rFonts w:ascii="Arial" w:hAnsi="Arial" w:cs="Arial"/>
          <w:lang w:val="fr-FR"/>
        </w:rPr>
        <w:t>fication</w:t>
      </w:r>
      <w:r w:rsidR="005A4B46">
        <w:rPr>
          <w:rFonts w:ascii="Arial" w:hAnsi="Arial" w:cs="Arial"/>
          <w:lang w:val="fr-FR"/>
        </w:rPr>
        <w:t>s</w:t>
      </w:r>
      <w:r w:rsidRPr="006569C6">
        <w:rPr>
          <w:rFonts w:ascii="Arial" w:hAnsi="Arial" w:cs="Arial"/>
          <w:lang w:val="fr-FR"/>
        </w:rPr>
        <w:t xml:space="preserve"> of the </w:t>
      </w:r>
      <w:proofErr w:type="spellStart"/>
      <w:r w:rsidRPr="006569C6">
        <w:rPr>
          <w:rFonts w:ascii="Arial" w:hAnsi="Arial" w:cs="Arial"/>
          <w:lang w:val="fr-FR"/>
        </w:rPr>
        <w:t>solicited</w:t>
      </w:r>
      <w:proofErr w:type="spellEnd"/>
      <w:r w:rsidRPr="006569C6">
        <w:rPr>
          <w:rFonts w:ascii="Arial" w:hAnsi="Arial" w:cs="Arial"/>
          <w:lang w:val="fr-FR"/>
        </w:rPr>
        <w:t xml:space="preserve"> </w:t>
      </w:r>
      <w:proofErr w:type="spellStart"/>
      <w:r w:rsidRPr="006569C6">
        <w:rPr>
          <w:rFonts w:ascii="Arial" w:hAnsi="Arial" w:cs="Arial"/>
          <w:lang w:val="fr-FR"/>
        </w:rPr>
        <w:t>authors</w:t>
      </w:r>
      <w:proofErr w:type="spellEnd"/>
      <w:r w:rsidR="007E4877" w:rsidRPr="006569C6">
        <w:rPr>
          <w:rFonts w:ascii="Arial" w:hAnsi="Arial" w:cs="Arial"/>
          <w:lang w:val="fr-FR"/>
        </w:rPr>
        <w:t>.</w:t>
      </w:r>
      <w:r w:rsidRPr="006569C6">
        <w:rPr>
          <w:rFonts w:ascii="Arial" w:hAnsi="Arial" w:cs="Arial"/>
          <w:lang w:val="fr-FR"/>
        </w:rPr>
        <w:t xml:space="preserve"> </w:t>
      </w:r>
    </w:p>
    <w:p w14:paraId="562EB012" w14:textId="77777777" w:rsidR="00E21E8E" w:rsidRPr="006569C6" w:rsidRDefault="00E21E8E" w:rsidP="00D45A4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Topic of the </w:t>
      </w:r>
      <w:r w:rsidR="007E4877">
        <w:rPr>
          <w:rFonts w:ascii="Arial" w:hAnsi="Arial" w:cs="Arial"/>
          <w:lang w:val="en-GB"/>
        </w:rPr>
        <w:t xml:space="preserve">proposed </w:t>
      </w:r>
      <w:r w:rsidRPr="006569C6">
        <w:rPr>
          <w:rFonts w:ascii="Arial" w:hAnsi="Arial" w:cs="Arial"/>
          <w:lang w:val="en-GB"/>
        </w:rPr>
        <w:t>session, taking into account the scientific content, the timeliness of the topic, the level of expected audience</w:t>
      </w:r>
      <w:r w:rsidR="007E4877" w:rsidRPr="006569C6">
        <w:rPr>
          <w:rFonts w:ascii="Arial" w:hAnsi="Arial" w:cs="Arial"/>
          <w:lang w:val="en-GB"/>
        </w:rPr>
        <w:t>.</w:t>
      </w:r>
      <w:r w:rsidRPr="006569C6">
        <w:rPr>
          <w:rFonts w:ascii="Arial" w:hAnsi="Arial" w:cs="Arial"/>
          <w:lang w:val="en-GB"/>
        </w:rPr>
        <w:t xml:space="preserve"> </w:t>
      </w:r>
    </w:p>
    <w:p w14:paraId="58257C01" w14:textId="77777777" w:rsidR="007E4877" w:rsidRDefault="00E21E8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Existence of competing proposals</w:t>
      </w:r>
      <w:r w:rsidR="007E4877" w:rsidRPr="006569C6">
        <w:rPr>
          <w:rFonts w:ascii="Arial" w:hAnsi="Arial" w:cs="Arial"/>
          <w:lang w:val="en-GB"/>
        </w:rPr>
        <w:t>.</w:t>
      </w:r>
    </w:p>
    <w:p w14:paraId="6828AB89" w14:textId="1BA4C2A4" w:rsidR="00AF6808" w:rsidRPr="00AF6808" w:rsidRDefault="00AF6808" w:rsidP="00AF6808">
      <w:pPr>
        <w:spacing w:before="360" w:after="60" w:line="240" w:lineRule="auto"/>
        <w:ind w:left="360"/>
        <w:jc w:val="center"/>
        <w:rPr>
          <w:rFonts w:ascii="Arial" w:hAnsi="Arial" w:cs="Arial"/>
          <w:b/>
          <w:lang w:val="en-GB"/>
        </w:rPr>
      </w:pPr>
      <w:r w:rsidRPr="00AF6808">
        <w:rPr>
          <w:rFonts w:ascii="Arial" w:hAnsi="Arial" w:cs="Arial"/>
          <w:b/>
          <w:lang w:val="en-GB"/>
        </w:rPr>
        <w:t>Paper Submission and Review</w:t>
      </w:r>
    </w:p>
    <w:p w14:paraId="0111C063" w14:textId="41CB1255" w:rsidR="00AF6808" w:rsidRPr="00AF6808" w:rsidRDefault="00AF6808" w:rsidP="00AF6808">
      <w:pPr>
        <w:spacing w:after="120"/>
        <w:jc w:val="both"/>
        <w:rPr>
          <w:rFonts w:ascii="Arial" w:hAnsi="Arial" w:cs="Arial"/>
          <w:lang w:val="en-GB"/>
        </w:rPr>
      </w:pPr>
      <w:r w:rsidRPr="00AF6808">
        <w:rPr>
          <w:rFonts w:ascii="Arial" w:hAnsi="Arial" w:cs="Arial"/>
        </w:rPr>
        <w:t xml:space="preserve">All submissions in </w:t>
      </w:r>
      <w:r w:rsidR="0029430A">
        <w:rPr>
          <w:rFonts w:ascii="Arial" w:hAnsi="Arial" w:cs="Arial"/>
        </w:rPr>
        <w:t>special</w:t>
      </w:r>
      <w:r w:rsidRPr="00AF6808">
        <w:rPr>
          <w:rFonts w:ascii="Arial" w:hAnsi="Arial" w:cs="Arial"/>
        </w:rPr>
        <w:t xml:space="preserve"> sessions will be required to follow the 1-page </w:t>
      </w:r>
      <w:r w:rsidR="0029430A">
        <w:rPr>
          <w:rFonts w:ascii="Arial" w:hAnsi="Arial" w:cs="Arial"/>
        </w:rPr>
        <w:t>abstract</w:t>
      </w:r>
      <w:r w:rsidRPr="00AF6808">
        <w:rPr>
          <w:rFonts w:ascii="Arial" w:hAnsi="Arial" w:cs="Arial"/>
        </w:rPr>
        <w:t xml:space="preserve"> format</w:t>
      </w:r>
      <w:r w:rsidR="0056177A">
        <w:rPr>
          <w:rFonts w:ascii="Arial" w:hAnsi="Arial" w:cs="Arial"/>
        </w:rPr>
        <w:t xml:space="preserve"> and use the identification code assigned to the session, upon acceptance of the special session proposal.</w:t>
      </w:r>
      <w:r w:rsidRPr="00AF6808">
        <w:rPr>
          <w:rFonts w:ascii="Arial" w:hAnsi="Arial" w:cs="Arial"/>
        </w:rPr>
        <w:t xml:space="preserve"> </w:t>
      </w:r>
      <w:r w:rsidR="0056177A">
        <w:rPr>
          <w:rFonts w:ascii="Arial" w:hAnsi="Arial" w:cs="Arial"/>
        </w:rPr>
        <w:t xml:space="preserve">Special session organizers should communicate the special session code to their invited authors. </w:t>
      </w:r>
      <w:r w:rsidR="001A1134">
        <w:rPr>
          <w:rFonts w:ascii="Arial" w:hAnsi="Arial" w:cs="Arial"/>
        </w:rPr>
        <w:t>T</w:t>
      </w:r>
      <w:r w:rsidRPr="00AF6808">
        <w:rPr>
          <w:rFonts w:ascii="Arial" w:hAnsi="Arial" w:cs="Arial"/>
        </w:rPr>
        <w:t>he submission deadline</w:t>
      </w:r>
      <w:r w:rsidR="00927AE1">
        <w:rPr>
          <w:rFonts w:ascii="Arial" w:hAnsi="Arial" w:cs="Arial"/>
        </w:rPr>
        <w:t xml:space="preserve"> </w:t>
      </w:r>
      <w:r w:rsidR="0056177A">
        <w:rPr>
          <w:rFonts w:ascii="Arial" w:hAnsi="Arial" w:cs="Arial"/>
        </w:rPr>
        <w:t xml:space="preserve">for 1-page abstracts </w:t>
      </w:r>
      <w:r w:rsidR="00927AE1" w:rsidRPr="00927AE1">
        <w:rPr>
          <w:rFonts w:ascii="Arial" w:hAnsi="Arial" w:cs="Arial"/>
          <w:lang w:val="en-GB"/>
        </w:rPr>
        <w:t>is</w:t>
      </w:r>
      <w:r w:rsidR="0029430A">
        <w:rPr>
          <w:rFonts w:ascii="Arial" w:hAnsi="Arial" w:cs="Arial"/>
          <w:lang w:val="en-GB"/>
        </w:rPr>
        <w:t xml:space="preserve"> </w:t>
      </w:r>
      <w:r w:rsidR="00927AE1" w:rsidRPr="00927AE1">
        <w:rPr>
          <w:rFonts w:ascii="Arial" w:hAnsi="Arial" w:cs="Arial"/>
          <w:lang w:val="en-GB"/>
        </w:rPr>
        <w:t>September 30</w:t>
      </w:r>
      <w:r w:rsidR="00A83E9B" w:rsidRPr="00927AE1">
        <w:rPr>
          <w:rFonts w:ascii="Arial" w:hAnsi="Arial" w:cs="Arial"/>
          <w:lang w:val="en-GB"/>
        </w:rPr>
        <w:t>, 2017</w:t>
      </w:r>
      <w:r w:rsidRPr="00927AE1">
        <w:rPr>
          <w:rFonts w:ascii="Arial" w:hAnsi="Arial" w:cs="Arial"/>
          <w:lang w:val="en-GB"/>
        </w:rPr>
        <w:t>. One-page</w:t>
      </w:r>
      <w:r w:rsidRPr="00AF6808">
        <w:rPr>
          <w:rFonts w:ascii="Arial" w:hAnsi="Arial" w:cs="Arial"/>
        </w:rPr>
        <w:t xml:space="preserve"> submissions will undergo review and will be included in the digital program, but they will not appear in IEEE </w:t>
      </w:r>
      <w:proofErr w:type="spellStart"/>
      <w:r w:rsidRPr="00AF6808">
        <w:rPr>
          <w:rFonts w:ascii="Arial" w:hAnsi="Arial" w:cs="Arial"/>
        </w:rPr>
        <w:t>Xplore</w:t>
      </w:r>
      <w:proofErr w:type="spellEnd"/>
      <w:r w:rsidRPr="00AF6808">
        <w:rPr>
          <w:rFonts w:ascii="Arial" w:hAnsi="Arial" w:cs="Arial"/>
        </w:rPr>
        <w:t xml:space="preserve"> </w:t>
      </w:r>
      <w:r w:rsidRPr="00A83E9B">
        <w:rPr>
          <w:rFonts w:ascii="Arial" w:hAnsi="Arial" w:cs="Arial"/>
          <w:lang w:val="en-GB"/>
        </w:rPr>
        <w:t xml:space="preserve">Proceedings. </w:t>
      </w:r>
      <w:r w:rsidR="0029430A">
        <w:rPr>
          <w:rFonts w:ascii="Arial" w:hAnsi="Arial" w:cs="Arial"/>
          <w:lang w:val="en-GB"/>
        </w:rPr>
        <w:t>A</w:t>
      </w:r>
      <w:r w:rsidRPr="00A83E9B">
        <w:rPr>
          <w:rFonts w:ascii="Arial" w:hAnsi="Arial" w:cs="Arial"/>
          <w:lang w:val="en-GB"/>
        </w:rPr>
        <w:t xml:space="preserve">uthors of </w:t>
      </w:r>
      <w:r w:rsidR="0029430A">
        <w:rPr>
          <w:rFonts w:ascii="Arial" w:hAnsi="Arial" w:cs="Arial"/>
          <w:lang w:val="en-GB"/>
        </w:rPr>
        <w:t>special</w:t>
      </w:r>
      <w:r w:rsidRPr="00A83E9B">
        <w:rPr>
          <w:rFonts w:ascii="Arial" w:hAnsi="Arial" w:cs="Arial"/>
          <w:lang w:val="en-GB"/>
        </w:rPr>
        <w:t xml:space="preserve"> session papers may </w:t>
      </w:r>
      <w:r w:rsidR="0029430A">
        <w:rPr>
          <w:rFonts w:ascii="Arial" w:hAnsi="Arial" w:cs="Arial"/>
          <w:lang w:val="en-GB"/>
        </w:rPr>
        <w:t>submit, in addition to their 1-page abstract,</w:t>
      </w:r>
      <w:r w:rsidRPr="00A83E9B">
        <w:rPr>
          <w:rFonts w:ascii="Arial" w:hAnsi="Arial" w:cs="Arial"/>
          <w:lang w:val="en-GB"/>
        </w:rPr>
        <w:t xml:space="preserve"> a 4-page </w:t>
      </w:r>
      <w:r w:rsidR="0029430A">
        <w:rPr>
          <w:rFonts w:ascii="Arial" w:hAnsi="Arial" w:cs="Arial"/>
          <w:lang w:val="en-GB"/>
        </w:rPr>
        <w:t>paper</w:t>
      </w:r>
      <w:r w:rsidR="0056177A">
        <w:rPr>
          <w:rFonts w:ascii="Arial" w:hAnsi="Arial" w:cs="Arial"/>
          <w:lang w:val="en-GB"/>
        </w:rPr>
        <w:t xml:space="preserve"> with a slightly different title,</w:t>
      </w:r>
      <w:r w:rsidRPr="00A83E9B">
        <w:rPr>
          <w:rFonts w:ascii="Arial" w:hAnsi="Arial" w:cs="Arial"/>
          <w:lang w:val="en-GB"/>
        </w:rPr>
        <w:t xml:space="preserve"> following the guidelines for regular submissions</w:t>
      </w:r>
      <w:r w:rsidRPr="00B01B81">
        <w:rPr>
          <w:rFonts w:ascii="Arial" w:hAnsi="Arial" w:cs="Arial"/>
          <w:lang w:val="en-GB"/>
        </w:rPr>
        <w:t>.</w:t>
      </w:r>
      <w:r w:rsidRPr="00A83E9B">
        <w:rPr>
          <w:rFonts w:ascii="Arial" w:hAnsi="Arial" w:cs="Arial"/>
          <w:lang w:val="en-GB"/>
        </w:rPr>
        <w:t xml:space="preserve"> Four-page paper submissions will</w:t>
      </w:r>
      <w:r w:rsidR="0056177A">
        <w:rPr>
          <w:rFonts w:ascii="Arial" w:hAnsi="Arial" w:cs="Arial"/>
          <w:lang w:val="en-GB"/>
        </w:rPr>
        <w:t xml:space="preserve"> undergo the peer-review process of regular papers and, upon acceptance, they will</w:t>
      </w:r>
      <w:r w:rsidRPr="00A83E9B">
        <w:rPr>
          <w:rFonts w:ascii="Arial" w:hAnsi="Arial" w:cs="Arial"/>
          <w:lang w:val="en-GB"/>
        </w:rPr>
        <w:t xml:space="preserve"> be </w:t>
      </w:r>
      <w:r w:rsidR="0056177A">
        <w:rPr>
          <w:rFonts w:ascii="Arial" w:hAnsi="Arial" w:cs="Arial"/>
          <w:lang w:val="en-GB"/>
        </w:rPr>
        <w:t>published</w:t>
      </w:r>
      <w:r w:rsidRPr="00A83E9B">
        <w:rPr>
          <w:rFonts w:ascii="Arial" w:hAnsi="Arial" w:cs="Arial"/>
          <w:lang w:val="en-GB"/>
        </w:rPr>
        <w:t xml:space="preserve"> in IEEE </w:t>
      </w:r>
      <w:proofErr w:type="spellStart"/>
      <w:r w:rsidRPr="00A83E9B">
        <w:rPr>
          <w:rFonts w:ascii="Arial" w:hAnsi="Arial" w:cs="Arial"/>
          <w:lang w:val="en-GB"/>
        </w:rPr>
        <w:t>Xplore</w:t>
      </w:r>
      <w:proofErr w:type="spellEnd"/>
      <w:r w:rsidRPr="00A83E9B">
        <w:rPr>
          <w:rFonts w:ascii="Arial" w:hAnsi="Arial" w:cs="Arial"/>
          <w:lang w:val="en-GB"/>
        </w:rPr>
        <w:t xml:space="preserve"> Proceedings. </w:t>
      </w:r>
    </w:p>
    <w:sectPr w:rsidR="00AF6808" w:rsidRPr="00AF6808" w:rsidSect="006569C6">
      <w:pgSz w:w="12240" w:h="15840"/>
      <w:pgMar w:top="1440" w:right="171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tDAxMDO1sDQ0sDBV0lEKTi0uzszPAykwrAUAJZ+ZESwAAAA="/>
  </w:docVars>
  <w:rsids>
    <w:rsidRoot w:val="00E21E8E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66D8"/>
    <w:rsid w:val="000378C4"/>
    <w:rsid w:val="0004095B"/>
    <w:rsid w:val="00040EAE"/>
    <w:rsid w:val="0004198D"/>
    <w:rsid w:val="000467B0"/>
    <w:rsid w:val="000501A8"/>
    <w:rsid w:val="00050F7D"/>
    <w:rsid w:val="0005136C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1134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2CA6"/>
    <w:rsid w:val="002238B6"/>
    <w:rsid w:val="0022481B"/>
    <w:rsid w:val="00225130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15E6"/>
    <w:rsid w:val="002727F6"/>
    <w:rsid w:val="00273081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430A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E070E"/>
    <w:rsid w:val="003E4EDD"/>
    <w:rsid w:val="003E52F7"/>
    <w:rsid w:val="003E6226"/>
    <w:rsid w:val="003F14B6"/>
    <w:rsid w:val="003F18FD"/>
    <w:rsid w:val="003F4D49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34B69"/>
    <w:rsid w:val="0044375A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4F22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7499"/>
    <w:rsid w:val="005128D1"/>
    <w:rsid w:val="005137E5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177A"/>
    <w:rsid w:val="0056209C"/>
    <w:rsid w:val="00562502"/>
    <w:rsid w:val="0056343E"/>
    <w:rsid w:val="005639DB"/>
    <w:rsid w:val="00565AF3"/>
    <w:rsid w:val="00566906"/>
    <w:rsid w:val="00567E78"/>
    <w:rsid w:val="00573DF0"/>
    <w:rsid w:val="00575CCB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2A8A"/>
    <w:rsid w:val="005A4B46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165"/>
    <w:rsid w:val="005D4376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B65"/>
    <w:rsid w:val="006338FF"/>
    <w:rsid w:val="00635445"/>
    <w:rsid w:val="00637F4D"/>
    <w:rsid w:val="00641E50"/>
    <w:rsid w:val="00646FC3"/>
    <w:rsid w:val="0065105F"/>
    <w:rsid w:val="00653957"/>
    <w:rsid w:val="006569C6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68DE"/>
    <w:rsid w:val="006A51B8"/>
    <w:rsid w:val="006B0AA2"/>
    <w:rsid w:val="006B130D"/>
    <w:rsid w:val="006B381D"/>
    <w:rsid w:val="006B4629"/>
    <w:rsid w:val="006B46C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39A5"/>
    <w:rsid w:val="007D439C"/>
    <w:rsid w:val="007D5510"/>
    <w:rsid w:val="007D6729"/>
    <w:rsid w:val="007D6EF9"/>
    <w:rsid w:val="007D7829"/>
    <w:rsid w:val="007E0CAB"/>
    <w:rsid w:val="007E2A31"/>
    <w:rsid w:val="007E3159"/>
    <w:rsid w:val="007E4877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57899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3C36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27AE1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49FB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3E9B"/>
    <w:rsid w:val="00A85880"/>
    <w:rsid w:val="00A87E93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808"/>
    <w:rsid w:val="00AF6AC8"/>
    <w:rsid w:val="00AF779F"/>
    <w:rsid w:val="00AF7A6C"/>
    <w:rsid w:val="00B0040B"/>
    <w:rsid w:val="00B00D61"/>
    <w:rsid w:val="00B01B8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643E"/>
    <w:rsid w:val="00D06602"/>
    <w:rsid w:val="00D10790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45A4A"/>
    <w:rsid w:val="00D50A94"/>
    <w:rsid w:val="00D50DCA"/>
    <w:rsid w:val="00D50E20"/>
    <w:rsid w:val="00D518AB"/>
    <w:rsid w:val="00D539B8"/>
    <w:rsid w:val="00D54FED"/>
    <w:rsid w:val="00D55848"/>
    <w:rsid w:val="00D55A4D"/>
    <w:rsid w:val="00D57F4C"/>
    <w:rsid w:val="00D67280"/>
    <w:rsid w:val="00D6756F"/>
    <w:rsid w:val="00D71C9B"/>
    <w:rsid w:val="00D75790"/>
    <w:rsid w:val="00D75CBB"/>
    <w:rsid w:val="00D7745D"/>
    <w:rsid w:val="00D8044B"/>
    <w:rsid w:val="00D820AB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5E82"/>
    <w:rsid w:val="00DC6DE2"/>
    <w:rsid w:val="00DD225B"/>
    <w:rsid w:val="00DD2B9F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E61E7"/>
    <w:rsid w:val="00DF1EB8"/>
    <w:rsid w:val="00DF308E"/>
    <w:rsid w:val="00DF35FA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1E8E"/>
    <w:rsid w:val="00E2315B"/>
    <w:rsid w:val="00E2403E"/>
    <w:rsid w:val="00E24B1F"/>
    <w:rsid w:val="00E25585"/>
    <w:rsid w:val="00E26351"/>
    <w:rsid w:val="00E26C7C"/>
    <w:rsid w:val="00E31DBA"/>
    <w:rsid w:val="00E33741"/>
    <w:rsid w:val="00E3572B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50E8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C20D3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19B11"/>
  <w15:docId w15:val="{09228C04-4562-4811-9E4E-BC974FD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bs.papercept.net/conferences/scripts/start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07E6-F60A-404E-B6C7-90D5373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621</Words>
  <Characters>3543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van Oostrom,Hans</cp:lastModifiedBy>
  <cp:revision>7</cp:revision>
  <dcterms:created xsi:type="dcterms:W3CDTF">2017-08-28T18:28:00Z</dcterms:created>
  <dcterms:modified xsi:type="dcterms:W3CDTF">2017-09-07T15:22:00Z</dcterms:modified>
</cp:coreProperties>
</file>